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0" w:rsidRPr="00CE7A3F" w:rsidRDefault="007906CD" w:rsidP="007906C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CE7A3F">
        <w:rPr>
          <w:rFonts w:ascii="Times New Roman" w:hAnsi="Times New Roman" w:cs="Times New Roman"/>
          <w:b/>
          <w:sz w:val="40"/>
          <w:szCs w:val="40"/>
          <w:lang w:val="en-US"/>
        </w:rPr>
        <w:t>MẪU LUẬN GIẢI LÁ SỐ TỬ 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90"/>
        <w:gridCol w:w="1440"/>
        <w:gridCol w:w="2757"/>
      </w:tblGrid>
      <w:tr w:rsidR="007906CD" w:rsidRPr="00CE7A3F" w:rsidTr="007906CD">
        <w:tc>
          <w:tcPr>
            <w:tcW w:w="2605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HỌ TÊN (GIỚI TÍNH)</w:t>
            </w:r>
          </w:p>
        </w:tc>
        <w:tc>
          <w:tcPr>
            <w:tcW w:w="2790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GIỜ SINH</w:t>
            </w:r>
          </w:p>
        </w:tc>
        <w:tc>
          <w:tcPr>
            <w:tcW w:w="2757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06CD" w:rsidRPr="00CE7A3F" w:rsidTr="007906CD">
        <w:tc>
          <w:tcPr>
            <w:tcW w:w="2605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A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NGÀY THÁNG NĂM SINH (DƯƠNG LỊCH)</w:t>
            </w:r>
          </w:p>
        </w:tc>
        <w:tc>
          <w:tcPr>
            <w:tcW w:w="2790" w:type="dxa"/>
            <w:vAlign w:val="center"/>
          </w:tcPr>
          <w:p w:rsidR="007906CD" w:rsidRPr="00CE7A3F" w:rsidRDefault="007906CD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7906CD" w:rsidRPr="00CE7A3F" w:rsidRDefault="0057360E" w:rsidP="007906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NTNS    ÂM LỊCH</w:t>
            </w:r>
          </w:p>
        </w:tc>
        <w:tc>
          <w:tcPr>
            <w:tcW w:w="2757" w:type="dxa"/>
            <w:vAlign w:val="center"/>
          </w:tcPr>
          <w:p w:rsidR="007906CD" w:rsidRPr="00CE7A3F" w:rsidRDefault="007906CD" w:rsidP="0057360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005C" w:rsidRDefault="0033005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HÌNH LÁ SỐ</w:t>
      </w:r>
    </w:p>
    <w:p w:rsidR="0033005C" w:rsidRDefault="00AB642C" w:rsidP="0033005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(HÌNH)</w:t>
      </w:r>
    </w:p>
    <w:p w:rsidR="0057360E" w:rsidRPr="00CE7A3F" w:rsidRDefault="0057360E" w:rsidP="0057360E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GIỜ</w:t>
      </w:r>
      <w:r w:rsidR="00A43C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MẬU DẦN, 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BD8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284607">
        <w:rPr>
          <w:rFonts w:ascii="Times New Roman" w:hAnsi="Times New Roman" w:cs="Times New Roman"/>
          <w:sz w:val="24"/>
          <w:szCs w:val="24"/>
          <w:lang w:val="en-US"/>
        </w:rPr>
        <w:t>Ổ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(ví dụ, bạn thay thế thông tin vào)</w:t>
      </w:r>
    </w:p>
    <w:p w:rsidR="0057360E" w:rsidRPr="00CE7A3F" w:rsidRDefault="0057360E" w:rsidP="0057360E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NGÀY: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ẤT</w:t>
      </w:r>
      <w:r w:rsidR="00284607">
        <w:rPr>
          <w:rFonts w:ascii="Times New Roman" w:hAnsi="Times New Roman" w:cs="Times New Roman"/>
          <w:sz w:val="24"/>
          <w:szCs w:val="24"/>
          <w:lang w:val="en-US"/>
        </w:rPr>
        <w:t xml:space="preserve"> SỬU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-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KIM</w:t>
      </w:r>
    </w:p>
    <w:p w:rsidR="00AB642C" w:rsidRDefault="0057360E" w:rsidP="00AB642C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THÁNG: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QUÝ TỴ</w:t>
      </w:r>
      <w:r w:rsidR="00284607">
        <w:rPr>
          <w:rFonts w:ascii="Times New Roman" w:hAnsi="Times New Roman" w:cs="Times New Roman"/>
          <w:sz w:val="24"/>
          <w:szCs w:val="24"/>
          <w:lang w:val="en-US"/>
        </w:rPr>
        <w:t xml:space="preserve">, -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THỦY</w:t>
      </w:r>
    </w:p>
    <w:p w:rsidR="0057360E" w:rsidRPr="00AB642C" w:rsidRDefault="0057360E" w:rsidP="00AB642C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NĂM: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TÂN SỬU</w:t>
      </w:r>
      <w:r w:rsidR="0058336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C2D">
        <w:rPr>
          <w:rFonts w:ascii="Times New Roman" w:hAnsi="Times New Roman" w:cs="Times New Roman"/>
          <w:sz w:val="24"/>
          <w:szCs w:val="24"/>
          <w:lang w:val="en-US"/>
        </w:rPr>
        <w:t>- TH</w:t>
      </w:r>
      <w:r w:rsidR="00350952">
        <w:rPr>
          <w:rFonts w:ascii="Times New Roman" w:hAnsi="Times New Roman" w:cs="Times New Roman"/>
          <w:sz w:val="24"/>
          <w:szCs w:val="24"/>
          <w:lang w:val="en-US"/>
        </w:rPr>
        <w:t>Ổ</w:t>
      </w:r>
    </w:p>
    <w:p w:rsidR="007906CD" w:rsidRPr="00CE7A3F" w:rsidRDefault="00790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ÂM DƯƠNG THUẬN NGHỊCH LÝ, NGŨ HÀNH SINH KHẮC</w:t>
      </w:r>
    </w:p>
    <w:p w:rsidR="007906CD" w:rsidRPr="00CE7A3F" w:rsidRDefault="00790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+ Năm sinh (âm, dương); Tháng sinh (âm, dương); Ngày sinh (âm, dương); Giờ sinh (âm, dương):  </w:t>
      </w:r>
    </w:p>
    <w:p w:rsidR="007906CD" w:rsidRPr="00CE7A3F" w:rsidRDefault="00790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(tất cả đều là âm hay dương thì tốt)</w:t>
      </w:r>
      <w:r w:rsidR="0057360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7906CD" w:rsidRPr="00CE7A3F" w:rsidRDefault="00790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+ Cung an Mệnh ở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5D3261">
        <w:rPr>
          <w:rFonts w:ascii="Times New Roman" w:hAnsi="Times New Roman" w:cs="Times New Roman"/>
          <w:sz w:val="24"/>
          <w:szCs w:val="24"/>
          <w:lang w:val="en-US"/>
        </w:rPr>
        <w:t>, âm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/dương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D3261">
        <w:rPr>
          <w:rFonts w:ascii="Times New Roman" w:hAnsi="Times New Roman" w:cs="Times New Roman"/>
          <w:sz w:val="24"/>
          <w:szCs w:val="24"/>
          <w:lang w:val="en-US"/>
        </w:rPr>
        <w:t>thuận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/nghịch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lý so với Năm sinh</w:t>
      </w:r>
      <w:r w:rsidR="00FB7CA0">
        <w:rPr>
          <w:rFonts w:ascii="Times New Roman" w:hAnsi="Times New Roman" w:cs="Times New Roman"/>
          <w:sz w:val="24"/>
          <w:szCs w:val="24"/>
          <w:lang w:val="en-US"/>
        </w:rPr>
        <w:t xml:space="preserve"> (âm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/dương): </w:t>
      </w:r>
    </w:p>
    <w:p w:rsidR="007906CD" w:rsidRPr="00CE7A3F" w:rsidRDefault="00790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+ Ngũ hành năm sinh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so với</w:t>
      </w:r>
      <w:r w:rsidR="00583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ngũ hành tháng sinh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ngũ hành tháng sinh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so với</w:t>
      </w:r>
      <w:r w:rsidR="002846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ngũ hành ngày sinh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ngũ hành ngày sinh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so với</w:t>
      </w:r>
      <w:r w:rsidR="005D3261">
        <w:rPr>
          <w:rFonts w:ascii="Times New Roman" w:hAnsi="Times New Roman" w:cs="Times New Roman"/>
          <w:sz w:val="24"/>
          <w:szCs w:val="24"/>
          <w:lang w:val="en-US"/>
        </w:rPr>
        <w:t xml:space="preserve"> bởi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ngũ hành giờ sinh</w:t>
      </w:r>
    </w:p>
    <w:p w:rsidR="00906AB9" w:rsidRDefault="00790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+ Ngũ hành cung an Mệnh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so với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ngũ hành của bổn mệnh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736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642C" w:rsidRDefault="00AB64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Kết luận:</w:t>
      </w:r>
    </w:p>
    <w:p w:rsidR="007906CD" w:rsidRPr="00CE7A3F" w:rsidRDefault="007906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CỤC &amp; MỆNH</w:t>
      </w:r>
    </w:p>
    <w:p w:rsidR="007906CD" w:rsidRPr="00CE7A3F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Ngũ hành Cục: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ab/>
        <w:t>Ngũ hành Mệnh:</w:t>
      </w:r>
      <w:r w:rsidR="005833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51CB" w:rsidRPr="00CE7A3F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Tương sinh tương khắc giữa Cục và Mệ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nh, ý nghĩa:</w:t>
      </w:r>
      <w:r w:rsidR="00FB7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51CB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MỆNH Ở SINH/VƯỢNG/BẠI/TUYỆT ĐỊA</w:t>
      </w:r>
      <w:r w:rsidR="007170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58336C" w:rsidRPr="0058336C" w:rsidRDefault="0058336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 bảng ở Bước 4 trong Phần IV: </w:t>
      </w:r>
    </w:p>
    <w:p w:rsidR="000851CB" w:rsidRPr="00CE7A3F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MỆNH Ở TỨ ĐỊA</w:t>
      </w:r>
      <w:r w:rsidR="007170B2">
        <w:rPr>
          <w:rFonts w:ascii="Times New Roman" w:hAnsi="Times New Roman" w:cs="Times New Roman"/>
          <w:b/>
          <w:sz w:val="24"/>
          <w:szCs w:val="24"/>
          <w:lang w:val="en-US"/>
        </w:rPr>
        <w:t>: Tứ</w:t>
      </w:r>
      <w:r w:rsidR="005833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84607">
        <w:rPr>
          <w:rFonts w:ascii="Times New Roman" w:hAnsi="Times New Roman" w:cs="Times New Roman"/>
          <w:b/>
          <w:sz w:val="24"/>
          <w:szCs w:val="24"/>
          <w:lang w:val="en-US"/>
        </w:rPr>
        <w:t>Bại</w:t>
      </w:r>
      <w:r w:rsidR="005833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="00284607">
        <w:rPr>
          <w:rFonts w:ascii="Times New Roman" w:hAnsi="Times New Roman" w:cs="Times New Roman"/>
          <w:b/>
          <w:sz w:val="24"/>
          <w:szCs w:val="24"/>
          <w:lang w:val="en-US"/>
        </w:rPr>
        <w:t>Tý Ngọ Mẹo Dậu</w:t>
      </w:r>
      <w:r w:rsidR="0058336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B64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Tứ Sinh (Dần Thân Tỵ Hợi) / Tứ Mộ (Thìn Tuất Sửu Mùi)</w:t>
      </w:r>
    </w:p>
    <w:p w:rsidR="00AB642C" w:rsidRDefault="00AB642C" w:rsidP="00FB7C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 bảng ở Bước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trong Phần IV:</w:t>
      </w:r>
    </w:p>
    <w:p w:rsidR="000851CB" w:rsidRDefault="000851CB" w:rsidP="005833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2360">
        <w:rPr>
          <w:rFonts w:ascii="Times New Roman" w:hAnsi="Times New Roman" w:cs="Times New Roman"/>
          <w:b/>
          <w:sz w:val="24"/>
          <w:szCs w:val="24"/>
          <w:lang w:val="en-US"/>
        </w:rPr>
        <w:t>MỆNH &amp;</w:t>
      </w: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VÒNG THÁI TUẾ</w:t>
      </w:r>
    </w:p>
    <w:p w:rsidR="00AB642C" w:rsidRDefault="00AB642C" w:rsidP="00AB64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 </w:t>
      </w:r>
      <w:r>
        <w:rPr>
          <w:rFonts w:ascii="Times New Roman" w:hAnsi="Times New Roman" w:cs="Times New Roman"/>
          <w:sz w:val="24"/>
          <w:szCs w:val="24"/>
          <w:lang w:val="en-US"/>
        </w:rPr>
        <w:t>thông 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ở Bước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trong Phần IV:</w:t>
      </w: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MỆNH VÀ VÒNG TRƯỜNG SINH</w:t>
      </w:r>
    </w:p>
    <w:p w:rsidR="00AB642C" w:rsidRDefault="000851CB" w:rsidP="00AB64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Mệnh ở Tam hợp nào của Vòng Trường Sinh</w:t>
      </w:r>
      <w:r w:rsidR="009A13D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Tra thông tin ở Bước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trong Phần IV:</w:t>
      </w:r>
    </w:p>
    <w:p w:rsidR="000851CB" w:rsidRDefault="000851CB" w:rsidP="007170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Hạn chết: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</w:t>
      </w:r>
      <w:r w:rsidR="007170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Độ tuổi (trẻ):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_______________</w:t>
      </w:r>
      <w:r w:rsidR="008A236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Độ tuổ</w:t>
      </w:r>
      <w:r w:rsidR="00CE7A3F">
        <w:rPr>
          <w:rFonts w:ascii="Times New Roman" w:hAnsi="Times New Roman" w:cs="Times New Roman"/>
          <w:sz w:val="24"/>
          <w:szCs w:val="24"/>
          <w:lang w:val="en-US"/>
        </w:rPr>
        <w:t xml:space="preserve">i (già):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7170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LUẬN CÁC CUNG</w:t>
      </w:r>
    </w:p>
    <w:p w:rsidR="0048532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MỆNH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THÂN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PHÚC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TÀI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6CBE" w:rsidRDefault="006D6CB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6CBE">
        <w:rPr>
          <w:rFonts w:ascii="Times New Roman" w:hAnsi="Times New Roman" w:cs="Times New Roman"/>
          <w:b/>
          <w:sz w:val="24"/>
          <w:szCs w:val="24"/>
          <w:lang w:val="en-US"/>
        </w:rPr>
        <w:t>ĐIỀN</w:t>
      </w:r>
    </w:p>
    <w:p w:rsidR="00AB642C" w:rsidRPr="006D6CBE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0851CB" w:rsidRPr="00CE7A3F">
        <w:rPr>
          <w:rFonts w:ascii="Times New Roman" w:hAnsi="Times New Roman" w:cs="Times New Roman"/>
          <w:b/>
          <w:sz w:val="24"/>
          <w:szCs w:val="24"/>
          <w:lang w:val="en-US"/>
        </w:rPr>
        <w:t>UAN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DI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NÔ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ÁCH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PHỐI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PHỤ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BÀO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851CB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TỬ</w:t>
      </w:r>
    </w:p>
    <w:p w:rsidR="00AB642C" w:rsidRDefault="00AB642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906CD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LỤC SÁT TINH hội hợp vào đâu, có cứu giải không</w:t>
      </w:r>
    </w:p>
    <w:p w:rsidR="007906CD" w:rsidRDefault="00816059" w:rsidP="00166B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Không Kiếp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đắc/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hãm </w:t>
      </w:r>
      <w:r w:rsidR="00166BD5">
        <w:rPr>
          <w:rFonts w:ascii="Times New Roman" w:hAnsi="Times New Roman" w:cs="Times New Roman"/>
          <w:sz w:val="24"/>
          <w:szCs w:val="24"/>
          <w:lang w:val="en-US"/>
        </w:rPr>
        <w:t xml:space="preserve">hội hợp vào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6D6CBE" w:rsidRDefault="00083A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+ Kình </w:t>
      </w:r>
      <w:r w:rsidR="006D6CBE">
        <w:rPr>
          <w:rFonts w:ascii="Times New Roman" w:hAnsi="Times New Roman" w:cs="Times New Roman"/>
          <w:sz w:val="24"/>
          <w:szCs w:val="24"/>
          <w:lang w:val="en-US"/>
        </w:rPr>
        <w:t xml:space="preserve">Đà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đắc/</w:t>
      </w:r>
      <w:r w:rsidR="00081D24">
        <w:rPr>
          <w:rFonts w:ascii="Times New Roman" w:hAnsi="Times New Roman" w:cs="Times New Roman"/>
          <w:sz w:val="24"/>
          <w:szCs w:val="24"/>
          <w:lang w:val="en-US"/>
        </w:rPr>
        <w:t>hãm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6D6CBE">
        <w:rPr>
          <w:rFonts w:ascii="Times New Roman" w:hAnsi="Times New Roman" w:cs="Times New Roman"/>
          <w:sz w:val="24"/>
          <w:szCs w:val="24"/>
          <w:lang w:val="en-US"/>
        </w:rPr>
        <w:t xml:space="preserve">ội hợp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vào _____________________________________________________</w:t>
      </w:r>
      <w:r w:rsidR="00166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1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6CBE" w:rsidRPr="00CE7A3F" w:rsidRDefault="006D6C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Hỏ</w:t>
      </w:r>
      <w:r w:rsidR="00081D24">
        <w:rPr>
          <w:rFonts w:ascii="Times New Roman" w:hAnsi="Times New Roman" w:cs="Times New Roman"/>
          <w:sz w:val="24"/>
          <w:szCs w:val="24"/>
          <w:lang w:val="en-US"/>
        </w:rPr>
        <w:t>a L</w:t>
      </w:r>
      <w:r w:rsidR="00083AB1">
        <w:rPr>
          <w:rFonts w:ascii="Times New Roman" w:hAnsi="Times New Roman" w:cs="Times New Roman"/>
          <w:sz w:val="24"/>
          <w:szCs w:val="24"/>
          <w:lang w:val="en-US"/>
        </w:rPr>
        <w:t>inh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đắc/hãm hội hợp vào _____________________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  <w:r w:rsidR="00166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06CD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TỨ HÓA ở đâu, tốt/xấu như thế nào</w:t>
      </w:r>
    </w:p>
    <w:p w:rsidR="000851CB" w:rsidRDefault="006D6C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Hóa Quyền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309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6CBE" w:rsidRDefault="006D6C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Hóa Khoa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B642C" w:rsidRDefault="006D6CB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Hóa Lộ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c:</w:t>
      </w:r>
    </w:p>
    <w:p w:rsidR="006D6CBE" w:rsidRPr="00CE7A3F" w:rsidRDefault="00AB642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 Hóa Kỵ:</w:t>
      </w:r>
      <w:r w:rsidR="00166B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06CD" w:rsidRPr="00CE7A3F" w:rsidRDefault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LUẬN ĐẠI HẠN</w:t>
      </w:r>
    </w:p>
    <w:p w:rsidR="000851CB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+ Đ</w:t>
      </w:r>
      <w:r w:rsidR="00682F75">
        <w:rPr>
          <w:rFonts w:ascii="Times New Roman" w:hAnsi="Times New Roman" w:cs="Times New Roman"/>
          <w:sz w:val="24"/>
          <w:szCs w:val="24"/>
          <w:lang w:val="en-US"/>
        </w:rPr>
        <w:t>ẠI HẠN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THỨ</w:t>
      </w:r>
      <w:r w:rsidR="003F11B3">
        <w:rPr>
          <w:rFonts w:ascii="Times New Roman" w:hAnsi="Times New Roman" w:cs="Times New Roman"/>
          <w:sz w:val="24"/>
          <w:szCs w:val="24"/>
          <w:lang w:val="en-US"/>
        </w:rPr>
        <w:t xml:space="preserve"> 1: Cung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3F11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độ tuổi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0851CB" w:rsidRPr="00CE7A3F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THIÊN THỜI: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 xml:space="preserve">ngũ hành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>tam hợp hạn</w:t>
      </w:r>
      <w:r w:rsidR="003F1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sinh khắc với ngũ hành</w:t>
      </w:r>
      <w:r w:rsidR="00CE0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>tam hợp tuổi</w:t>
      </w:r>
      <w:r w:rsidR="00CE06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42C">
        <w:rPr>
          <w:rFonts w:ascii="Times New Roman" w:hAnsi="Times New Roman" w:cs="Times New Roman"/>
          <w:sz w:val="24"/>
          <w:szCs w:val="24"/>
          <w:lang w:val="en-US"/>
        </w:rPr>
        <w:t>như thế nào, cho điểm theo bảng điểm nêu ở Phần IV Bước 12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851CB" w:rsidRPr="00CE7A3F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ĐỊA LỢI: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so sánh ngũ hành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cung hạn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với</w:t>
      </w:r>
      <w:r w:rsidR="003F11B3">
        <w:rPr>
          <w:rFonts w:ascii="Times New Roman" w:hAnsi="Times New Roman" w:cs="Times New Roman"/>
          <w:sz w:val="24"/>
          <w:szCs w:val="24"/>
          <w:lang w:val="en-US"/>
        </w:rPr>
        <w:t xml:space="preserve"> ngũ hành bổn </w:t>
      </w:r>
      <w:r w:rsidR="00D1341C">
        <w:rPr>
          <w:rFonts w:ascii="Times New Roman" w:hAnsi="Times New Roman" w:cs="Times New Roman"/>
          <w:sz w:val="24"/>
          <w:szCs w:val="24"/>
          <w:lang w:val="en-US"/>
        </w:rPr>
        <w:t>mạng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cho điểm theo bảng điểm nêu ở Phần IV Bước 12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851CB" w:rsidRDefault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NHÂN HÒA: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 xml:space="preserve">xem cung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hạn </w:t>
      </w:r>
      <w:r w:rsidR="00B039DC">
        <w:rPr>
          <w:rFonts w:ascii="Times New Roman" w:hAnsi="Times New Roman" w:cs="Times New Roman"/>
          <w:sz w:val="24"/>
          <w:szCs w:val="24"/>
          <w:lang w:val="en-US"/>
        </w:rPr>
        <w:t>tốt xấ</w:t>
      </w:r>
      <w:r w:rsidR="00CE066F">
        <w:rPr>
          <w:rFonts w:ascii="Times New Roman" w:hAnsi="Times New Roman" w:cs="Times New Roman"/>
          <w:sz w:val="24"/>
          <w:szCs w:val="24"/>
          <w:lang w:val="en-US"/>
        </w:rPr>
        <w:t xml:space="preserve">u,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cho điểm</w:t>
      </w:r>
    </w:p>
    <w:p w:rsidR="00B039DC" w:rsidRPr="00CE7A3F" w:rsidRDefault="00B039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Thiên thời ảnh hưởng 60% độ tốt xấu của đại hạn; Địa lợ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>i 10%, Nhân hòa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0%.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ông thứ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 xml:space="preserve">điểm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như sau: 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85042">
        <w:rPr>
          <w:rFonts w:ascii="Times New Roman" w:hAnsi="Times New Roman" w:cs="Times New Roman"/>
          <w:sz w:val="24"/>
          <w:szCs w:val="24"/>
          <w:lang w:val="en-US"/>
        </w:rPr>
        <w:t>ổ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ng là 0.6*TT</w:t>
      </w:r>
      <w:r w:rsidR="006C1235">
        <w:rPr>
          <w:rFonts w:ascii="Times New Roman" w:hAnsi="Times New Roman" w:cs="Times New Roman"/>
          <w:sz w:val="24"/>
          <w:szCs w:val="24"/>
          <w:lang w:val="en-US"/>
        </w:rPr>
        <w:t>+0.1*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ĐL</w:t>
      </w:r>
      <w:r w:rsidR="00CE066F">
        <w:rPr>
          <w:rFonts w:ascii="Times New Roman" w:hAnsi="Times New Roman" w:cs="Times New Roman"/>
          <w:sz w:val="24"/>
          <w:szCs w:val="24"/>
          <w:lang w:val="en-US"/>
        </w:rPr>
        <w:t>+0.3*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HN</w:t>
      </w:r>
      <w:r w:rsidR="00085042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085042">
        <w:rPr>
          <w:rFonts w:ascii="Times New Roman" w:hAnsi="Times New Roman" w:cs="Times New Roman"/>
          <w:sz w:val="24"/>
          <w:szCs w:val="24"/>
          <w:lang w:val="en-US"/>
        </w:rPr>
        <w:t xml:space="preserve"> (trên 10).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Tốt/xấu/trung bình?</w:t>
      </w:r>
      <w:r w:rsidR="000850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66F" w:rsidRDefault="000851CB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ĐÁNH GIÁ CHUNG:</w:t>
      </w:r>
      <w:r w:rsidR="003F11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+ Đ</w:t>
      </w:r>
      <w:r>
        <w:rPr>
          <w:rFonts w:ascii="Times New Roman" w:hAnsi="Times New Roman" w:cs="Times New Roman"/>
          <w:sz w:val="24"/>
          <w:szCs w:val="24"/>
          <w:lang w:val="en-US"/>
        </w:rPr>
        <w:t>ẠI HẠN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THỨ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Cung _______,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độ tuổi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THIÊN THỜI: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ngũ hành tam hợp hạn sinh khắc với ngũ hành tam hợp tuổi như thế nào, cho điểm theo bảng điểm nêu ở Phần IV Bước 12.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ĐỊA LỢI: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 sánh ngũ hành cung hạn với ngũ hành bổn mạng, cho điểm theo bảng điểm nêu ở Phần IV Bước 12.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NHÂN HÒA: </w:t>
      </w:r>
      <w:r>
        <w:rPr>
          <w:rFonts w:ascii="Times New Roman" w:hAnsi="Times New Roman" w:cs="Times New Roman"/>
          <w:sz w:val="24"/>
          <w:szCs w:val="24"/>
          <w:lang w:val="en-US"/>
        </w:rPr>
        <w:t>xem cung hạn tốt xấu, cho điểm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Thiên thời ảnh hưởng 60% độ tốt xấu của đại hạn; Địa lợi 10%, Nhân hòa 30%. Công thức điểm như sau: tổng là 0.6*TT+0.1*ĐL+0.3*HN=____ (trên 10). Tốt/xấu/trung bình?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ĐÁNH GIÁ CHUNG: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+ Đ</w:t>
      </w:r>
      <w:r>
        <w:rPr>
          <w:rFonts w:ascii="Times New Roman" w:hAnsi="Times New Roman" w:cs="Times New Roman"/>
          <w:sz w:val="24"/>
          <w:szCs w:val="24"/>
          <w:lang w:val="en-US"/>
        </w:rPr>
        <w:t>ẠI HẠN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 THỨ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Cung _______,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độ tuổi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THIÊN THỜI: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ngũ hành tam hợp hạn sinh khắc với ngũ hành tam hợp tuổi như thế nào, cho điểm theo bảng điểm nêu ở Phần IV Bước 12.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ĐỊA LỢI: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 sánh ngũ hành cung hạn với ngũ hành bổn mạng, cho điểm theo bảng điểm nêu ở Phần IV Bước 12.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NHÂN HÒA: </w:t>
      </w:r>
      <w:r>
        <w:rPr>
          <w:rFonts w:ascii="Times New Roman" w:hAnsi="Times New Roman" w:cs="Times New Roman"/>
          <w:sz w:val="24"/>
          <w:szCs w:val="24"/>
          <w:lang w:val="en-US"/>
        </w:rPr>
        <w:t>xem cung hạn tốt xấu, cho điểm</w:t>
      </w:r>
    </w:p>
    <w:p w:rsidR="0000303D" w:rsidRPr="00CE7A3F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Thiên thời ảnh hưởng 60% độ tốt xấu của đại hạn; Địa lợi 10%, Nhân hòa 30%. Công thức điểm như sau: tổng là 0.6*TT+0.1*ĐL+0.3*HN=____ (trên 10). Tốt/xấu/trung bình? </w:t>
      </w:r>
    </w:p>
    <w:p w:rsidR="0000303D" w:rsidRDefault="0000303D" w:rsidP="000030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ĐÁNH GIÁ CHUNG: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0303D" w:rsidRDefault="0000303D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0303D" w:rsidRDefault="0000303D" w:rsidP="000851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51CB" w:rsidRPr="005E5C57" w:rsidRDefault="000851CB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LUẬN TIỂU HẠN</w:t>
      </w:r>
    </w:p>
    <w:p w:rsidR="000851CB" w:rsidRPr="00CE7A3F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+ NĂM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, tuổi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F601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(âm lịch)</w:t>
      </w:r>
    </w:p>
    <w:p w:rsidR="000A0E06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Thuộc Đại hạn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 cung</w:t>
      </w:r>
      <w:r w:rsidR="005E3B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_______ </w:t>
      </w:r>
      <w:r w:rsidR="005E3BE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tuổi _________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, tốt/xấu của Đại hạn: 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>xem phần luận Đại hạn thứ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 __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 ở</w:t>
      </w:r>
      <w:r w:rsidR="005E5C57">
        <w:rPr>
          <w:rFonts w:ascii="Times New Roman" w:hAnsi="Times New Roman" w:cs="Times New Roman"/>
          <w:sz w:val="24"/>
          <w:szCs w:val="24"/>
          <w:lang w:val="en-US"/>
        </w:rPr>
        <w:t xml:space="preserve"> trên.</w:t>
      </w:r>
      <w:r w:rsidR="005F5C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0E06" w:rsidRPr="00CE7A3F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Lưu niên Đại hạn 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tại cung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tốt/xấu/trung bình như thế nào, là k</w:t>
      </w:r>
      <w:r w:rsidR="005F5CE1">
        <w:rPr>
          <w:rFonts w:ascii="Times New Roman" w:hAnsi="Times New Roman" w:cs="Times New Roman"/>
          <w:sz w:val="24"/>
          <w:szCs w:val="24"/>
          <w:lang w:val="en-US"/>
        </w:rPr>
        <w:t xml:space="preserve">ết quả của năm. </w:t>
      </w:r>
    </w:p>
    <w:p w:rsidR="000A0E06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>Tiểu hạn</w:t>
      </w:r>
      <w:r w:rsidR="005F5C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tại</w:t>
      </w:r>
      <w:r w:rsidR="005F5C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cung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tốt/xấu/trung bình như thế nào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, là sư tốt/xấu của 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>diễn biến sự việc trong năm</w:t>
      </w:r>
      <w:r w:rsidR="005E3B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86DCB" w:rsidRPr="00CE7A3F" w:rsidRDefault="00286DCB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Lưu niên đại hạn và tiểu hạn ở cung nào thì trong năm mối bận tâm cũng sẽ liên quan nhiều đến lĩnh vự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c đó</w:t>
      </w:r>
      <w:r w:rsidR="008F09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0E06" w:rsidRPr="00CE7A3F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Lưu Thái Tuế ở cung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, ý nghĩa: 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bận tâm 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lo lắng về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lĩnh vực đó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 – là mối bận tâm lớn của năm.</w:t>
      </w:r>
      <w:r w:rsidR="008F09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A0E06" w:rsidRPr="00CE7A3F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Lưu Thiên Mã ở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cung nào 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sẽ có “động” liên quan đến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lĩnh vực đó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, nhìn tam phương tứ chính kiểm tra sao lưu thấy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xem có bao nhiêu trong 06 sao 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>lưu Tang Hổ Khốc Hư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 Kình Đà (cộng với 06 sao này mà cố định) – có càng nhiều thì càng phiền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0E06" w:rsidRPr="00CE7A3F" w:rsidRDefault="000A0E06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Lưu Lộc Tồn ở cung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nào</w:t>
      </w:r>
      <w:r w:rsidR="005E1E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 xml:space="preserve">nếu là Tài thì rất tốt, hay Mệnh, Thân, Quan cũng tốt, hoặc cung Lưu niên Đại hạn hay Tiểu hạn cũng rủng rỉnh tiền bạc. </w:t>
      </w:r>
    </w:p>
    <w:p w:rsidR="000A0E06" w:rsidRDefault="000A0E06" w:rsidP="008F09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sz w:val="24"/>
          <w:szCs w:val="24"/>
          <w:lang w:val="en-US"/>
        </w:rPr>
        <w:t xml:space="preserve">Lưu Tang, Hổ, Khốc, Hư, Kình, Đà: </w:t>
      </w:r>
      <w:r w:rsidR="00C851CC">
        <w:rPr>
          <w:rFonts w:ascii="Times New Roman" w:hAnsi="Times New Roman" w:cs="Times New Roman"/>
          <w:sz w:val="24"/>
          <w:szCs w:val="24"/>
          <w:lang w:val="en-US"/>
        </w:rPr>
        <w:t xml:space="preserve">xét 6 lưu ám &amp; hung tinh này </w:t>
      </w:r>
      <w:r w:rsidRPr="00CE7A3F">
        <w:rPr>
          <w:rFonts w:ascii="Times New Roman" w:hAnsi="Times New Roman" w:cs="Times New Roman"/>
          <w:sz w:val="24"/>
          <w:szCs w:val="24"/>
          <w:lang w:val="en-US"/>
        </w:rPr>
        <w:t>ở đâu, có đi cặp hay nhiều cặp không, có hội hợp / đồng cung với các sao cố định tương ứng không, hội hợ</w:t>
      </w:r>
      <w:r w:rsidR="00C851CC">
        <w:rPr>
          <w:rFonts w:ascii="Times New Roman" w:hAnsi="Times New Roman" w:cs="Times New Roman"/>
          <w:sz w:val="24"/>
          <w:szCs w:val="24"/>
          <w:lang w:val="en-US"/>
        </w:rPr>
        <w:t xml:space="preserve">p vào cung nào, ý nghĩa </w:t>
      </w:r>
      <w:r w:rsidR="00C851CC">
        <w:rPr>
          <w:rFonts w:ascii="Times New Roman" w:hAnsi="Times New Roman" w:cs="Times New Roman"/>
          <w:sz w:val="24"/>
          <w:szCs w:val="24"/>
          <w:lang w:val="en-US"/>
        </w:rPr>
        <w:lastRenderedPageBreak/>
        <w:t>là lo lắng, trở ngại, buồn phiền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, có càng nhiều cặp thì càng buồn phiền cho cung bị chúng hội hợp vào</w:t>
      </w:r>
      <w:r w:rsidR="00C851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51CC" w:rsidRPr="00CE7A3F" w:rsidRDefault="00C851CC" w:rsidP="000851C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Kết luậ</w:t>
      </w:r>
      <w:r w:rsidR="0000303D">
        <w:rPr>
          <w:rFonts w:ascii="Times New Roman" w:hAnsi="Times New Roman" w:cs="Times New Roman"/>
          <w:sz w:val="24"/>
          <w:szCs w:val="24"/>
          <w:lang w:val="en-US"/>
        </w:rPr>
        <w:t>n:  ____________________________________________________________________</w:t>
      </w:r>
      <w:r w:rsidR="00764EE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B7D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5307" w:rsidRPr="00CE7A3F" w:rsidRDefault="00DF5307" w:rsidP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NHỮNG ĐIỀU CẦN LƯU Ý </w:t>
      </w:r>
    </w:p>
    <w:p w:rsidR="0000303D" w:rsidRDefault="0000303D" w:rsidP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5307" w:rsidRPr="00CE7A3F" w:rsidRDefault="00DF5307" w:rsidP="000851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7A3F">
        <w:rPr>
          <w:rFonts w:ascii="Times New Roman" w:hAnsi="Times New Roman" w:cs="Times New Roman"/>
          <w:b/>
          <w:sz w:val="24"/>
          <w:szCs w:val="24"/>
          <w:lang w:val="en-US"/>
        </w:rPr>
        <w:t>GIẢI PHÁP CẢI THIỆN</w:t>
      </w:r>
      <w:bookmarkStart w:id="0" w:name="_GoBack"/>
      <w:bookmarkEnd w:id="0"/>
    </w:p>
    <w:sectPr w:rsidR="00DF5307" w:rsidRPr="00CE7A3F" w:rsidSect="00824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94" w:rsidRDefault="00C26394" w:rsidP="007906CD">
      <w:pPr>
        <w:spacing w:before="0" w:after="0"/>
      </w:pPr>
      <w:r>
        <w:separator/>
      </w:r>
    </w:p>
  </w:endnote>
  <w:endnote w:type="continuationSeparator" w:id="0">
    <w:p w:rsidR="00C26394" w:rsidRDefault="00C26394" w:rsidP="007906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CD" w:rsidRDefault="00790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CD" w:rsidRDefault="00790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CD" w:rsidRDefault="00790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94" w:rsidRDefault="00C26394" w:rsidP="007906CD">
      <w:pPr>
        <w:spacing w:before="0" w:after="0"/>
      </w:pPr>
      <w:r>
        <w:separator/>
      </w:r>
    </w:p>
  </w:footnote>
  <w:footnote w:type="continuationSeparator" w:id="0">
    <w:p w:rsidR="00C26394" w:rsidRDefault="00C26394" w:rsidP="007906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CD" w:rsidRDefault="00790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202153"/>
      <w:docPartObj>
        <w:docPartGallery w:val="Watermarks"/>
        <w:docPartUnique/>
      </w:docPartObj>
    </w:sdtPr>
    <w:sdtEndPr/>
    <w:sdtContent>
      <w:p w:rsidR="007906CD" w:rsidRDefault="00C26394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4288267" o:spid="_x0000_s2049" type="#_x0000_t136" style="position:absolute;margin-left:0;margin-top:0;width:633.6pt;height:43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ẢN QUYỀN CỦA WWW.TUVIPHONGTHUYTAMLINH.COM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CD" w:rsidRDefault="00790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740F"/>
    <w:multiLevelType w:val="hybridMultilevel"/>
    <w:tmpl w:val="975047AA"/>
    <w:lvl w:ilvl="0" w:tplc="5D04C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76A"/>
    <w:multiLevelType w:val="hybridMultilevel"/>
    <w:tmpl w:val="F964F3CE"/>
    <w:lvl w:ilvl="0" w:tplc="A00C58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CD"/>
    <w:rsid w:val="0000303D"/>
    <w:rsid w:val="00020787"/>
    <w:rsid w:val="00037CFA"/>
    <w:rsid w:val="00081D24"/>
    <w:rsid w:val="00083AB1"/>
    <w:rsid w:val="00085042"/>
    <w:rsid w:val="000851CB"/>
    <w:rsid w:val="000A0E06"/>
    <w:rsid w:val="000F7019"/>
    <w:rsid w:val="001176DC"/>
    <w:rsid w:val="0014534C"/>
    <w:rsid w:val="001570CC"/>
    <w:rsid w:val="00166BD5"/>
    <w:rsid w:val="001F42FE"/>
    <w:rsid w:val="00205C2C"/>
    <w:rsid w:val="002130D7"/>
    <w:rsid w:val="002173C2"/>
    <w:rsid w:val="00251122"/>
    <w:rsid w:val="00252F3B"/>
    <w:rsid w:val="00272784"/>
    <w:rsid w:val="002740B8"/>
    <w:rsid w:val="00284607"/>
    <w:rsid w:val="00286DCB"/>
    <w:rsid w:val="0029182B"/>
    <w:rsid w:val="002D2859"/>
    <w:rsid w:val="002D35B6"/>
    <w:rsid w:val="002F7A05"/>
    <w:rsid w:val="003023B7"/>
    <w:rsid w:val="00303C06"/>
    <w:rsid w:val="0033005C"/>
    <w:rsid w:val="00350952"/>
    <w:rsid w:val="003609BB"/>
    <w:rsid w:val="003974C5"/>
    <w:rsid w:val="003A0FE0"/>
    <w:rsid w:val="003A656C"/>
    <w:rsid w:val="003D2D21"/>
    <w:rsid w:val="003E1FCF"/>
    <w:rsid w:val="003F11B3"/>
    <w:rsid w:val="00446F10"/>
    <w:rsid w:val="00466AC6"/>
    <w:rsid w:val="00482467"/>
    <w:rsid w:val="0048532F"/>
    <w:rsid w:val="004928C9"/>
    <w:rsid w:val="00497C92"/>
    <w:rsid w:val="004A4AAA"/>
    <w:rsid w:val="004B7D01"/>
    <w:rsid w:val="004C1103"/>
    <w:rsid w:val="004D3185"/>
    <w:rsid w:val="004D4279"/>
    <w:rsid w:val="004E6145"/>
    <w:rsid w:val="0057360E"/>
    <w:rsid w:val="0058336C"/>
    <w:rsid w:val="005B3129"/>
    <w:rsid w:val="005D3261"/>
    <w:rsid w:val="005E1E9C"/>
    <w:rsid w:val="005E230E"/>
    <w:rsid w:val="005E3BE2"/>
    <w:rsid w:val="005E5C57"/>
    <w:rsid w:val="005F5CE1"/>
    <w:rsid w:val="006431C6"/>
    <w:rsid w:val="00654FB1"/>
    <w:rsid w:val="00662C19"/>
    <w:rsid w:val="00674BF7"/>
    <w:rsid w:val="006803FE"/>
    <w:rsid w:val="00682F75"/>
    <w:rsid w:val="00684CA0"/>
    <w:rsid w:val="006853A7"/>
    <w:rsid w:val="00690574"/>
    <w:rsid w:val="006A06EF"/>
    <w:rsid w:val="006A7BBD"/>
    <w:rsid w:val="006C1235"/>
    <w:rsid w:val="006D6CBE"/>
    <w:rsid w:val="00715097"/>
    <w:rsid w:val="007170B2"/>
    <w:rsid w:val="0074078D"/>
    <w:rsid w:val="00764EEA"/>
    <w:rsid w:val="00770348"/>
    <w:rsid w:val="007906CD"/>
    <w:rsid w:val="00797966"/>
    <w:rsid w:val="007D6E79"/>
    <w:rsid w:val="007F5DA8"/>
    <w:rsid w:val="00816059"/>
    <w:rsid w:val="00824E68"/>
    <w:rsid w:val="008353AB"/>
    <w:rsid w:val="008A2360"/>
    <w:rsid w:val="008C68FB"/>
    <w:rsid w:val="008D53DB"/>
    <w:rsid w:val="008F0904"/>
    <w:rsid w:val="008F3062"/>
    <w:rsid w:val="008F5246"/>
    <w:rsid w:val="00906AB9"/>
    <w:rsid w:val="009309EF"/>
    <w:rsid w:val="009469B7"/>
    <w:rsid w:val="00982E34"/>
    <w:rsid w:val="00992541"/>
    <w:rsid w:val="009A13D0"/>
    <w:rsid w:val="009C6AF6"/>
    <w:rsid w:val="00A22BB9"/>
    <w:rsid w:val="00A2340D"/>
    <w:rsid w:val="00A43C2D"/>
    <w:rsid w:val="00A73880"/>
    <w:rsid w:val="00A81EAF"/>
    <w:rsid w:val="00A9071F"/>
    <w:rsid w:val="00A9262B"/>
    <w:rsid w:val="00A94963"/>
    <w:rsid w:val="00A95E97"/>
    <w:rsid w:val="00AA0634"/>
    <w:rsid w:val="00AB642C"/>
    <w:rsid w:val="00AD1457"/>
    <w:rsid w:val="00AE68E8"/>
    <w:rsid w:val="00AF274D"/>
    <w:rsid w:val="00B039DC"/>
    <w:rsid w:val="00B0470C"/>
    <w:rsid w:val="00B26A1F"/>
    <w:rsid w:val="00B667DC"/>
    <w:rsid w:val="00B9033D"/>
    <w:rsid w:val="00C1495B"/>
    <w:rsid w:val="00C2296B"/>
    <w:rsid w:val="00C26394"/>
    <w:rsid w:val="00C31CB0"/>
    <w:rsid w:val="00C6710D"/>
    <w:rsid w:val="00C851CC"/>
    <w:rsid w:val="00CE066F"/>
    <w:rsid w:val="00CE7A3F"/>
    <w:rsid w:val="00D1341C"/>
    <w:rsid w:val="00D30BD8"/>
    <w:rsid w:val="00D41D57"/>
    <w:rsid w:val="00D9116D"/>
    <w:rsid w:val="00DB0FDE"/>
    <w:rsid w:val="00DC11FD"/>
    <w:rsid w:val="00DE4D4A"/>
    <w:rsid w:val="00DF5307"/>
    <w:rsid w:val="00DF6683"/>
    <w:rsid w:val="00DF747C"/>
    <w:rsid w:val="00E02A87"/>
    <w:rsid w:val="00E20367"/>
    <w:rsid w:val="00E23AB5"/>
    <w:rsid w:val="00E26CE3"/>
    <w:rsid w:val="00E32F92"/>
    <w:rsid w:val="00E3759A"/>
    <w:rsid w:val="00E74194"/>
    <w:rsid w:val="00EF0F23"/>
    <w:rsid w:val="00F105B2"/>
    <w:rsid w:val="00F32C0C"/>
    <w:rsid w:val="00F60139"/>
    <w:rsid w:val="00F645B9"/>
    <w:rsid w:val="00FA3620"/>
    <w:rsid w:val="00FB50EE"/>
    <w:rsid w:val="00FB7CA0"/>
    <w:rsid w:val="00FC2A39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2B7524"/>
  <w15:chartTrackingRefBased/>
  <w15:docId w15:val="{FA357E18-E81A-4ABB-ADCC-F711941F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6C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906C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906C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06CD"/>
    <w:rPr>
      <w:noProof/>
      <w:lang w:val="vi-VN"/>
    </w:rPr>
  </w:style>
  <w:style w:type="table" w:styleId="TableGrid">
    <w:name w:val="Table Grid"/>
    <w:basedOn w:val="TableNormal"/>
    <w:uiPriority w:val="39"/>
    <w:rsid w:val="0079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2340D"/>
  </w:style>
  <w:style w:type="paragraph" w:styleId="ListParagraph">
    <w:name w:val="List Paragraph"/>
    <w:basedOn w:val="Normal"/>
    <w:uiPriority w:val="34"/>
    <w:qFormat/>
    <w:rsid w:val="008A2360"/>
    <w:pPr>
      <w:spacing w:line="259" w:lineRule="auto"/>
      <w:ind w:left="720"/>
      <w:contextualSpacing/>
    </w:pPr>
    <w:rPr>
      <w:rFonts w:ascii="Times New Roman" w:hAnsi="Times New Roman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2020-05-17T04:35:00Z</dcterms:created>
  <dcterms:modified xsi:type="dcterms:W3CDTF">2020-06-13T16:00:00Z</dcterms:modified>
</cp:coreProperties>
</file>